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color w:val="auto"/>
          <w:spacing w:val="0"/>
          <w:kern w:val="0"/>
          <w:sz w:val="24"/>
          <w:szCs w:val="24"/>
        </w:rPr>
        <w:id w:val="70628182"/>
        <w:docPartObj>
          <w:docPartGallery w:val="Cover Pages"/>
          <w:docPartUnique/>
        </w:docPartObj>
      </w:sdtPr>
      <w:sdtEndPr>
        <w:rPr>
          <w:color w:val="1798CB"/>
          <w:sz w:val="32"/>
        </w:rPr>
      </w:sdtEndPr>
      <w:sdtContent>
        <w:tbl>
          <w:tblPr>
            <w:tblStyle w:val="TableGrid"/>
            <w:tblpPr w:leftFromText="181" w:rightFromText="181" w:vertAnchor="page" w:tblpY="693"/>
            <w:tblOverlap w:val="never"/>
            <w:tblW w:w="1054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545"/>
          </w:tblGrid>
          <w:tr w:rsidR="0060676A" w:rsidRPr="00B448F2" w:rsidTr="00E41461">
            <w:trPr>
              <w:trHeight w:hRule="exact" w:val="709"/>
            </w:trPr>
            <w:tc>
              <w:tcPr>
                <w:tcW w:w="10545" w:type="dxa"/>
              </w:tcPr>
              <w:p w:rsidR="0060676A" w:rsidRPr="00B448F2" w:rsidRDefault="00E41461" w:rsidP="00E41461">
                <w:pPr>
                  <w:pStyle w:val="Title"/>
                </w:pPr>
                <w:r>
                  <w:rPr>
                    <w:color w:val="auto"/>
                  </w:rPr>
                  <w:t>Community Grants Program</w:t>
                </w:r>
              </w:p>
            </w:tc>
          </w:tr>
          <w:tr w:rsidR="0060676A" w:rsidTr="00E41461">
            <w:trPr>
              <w:trHeight w:val="970"/>
            </w:trPr>
            <w:tc>
              <w:tcPr>
                <w:tcW w:w="10545" w:type="dxa"/>
              </w:tcPr>
              <w:p w:rsidR="002404E6" w:rsidRDefault="00E41461" w:rsidP="002404E6">
                <w:pPr>
                  <w:pStyle w:val="Subtitle"/>
                  <w:spacing w:after="0"/>
                </w:pPr>
                <w:r>
                  <w:t>Urgent Grant Guidelines</w:t>
                </w:r>
                <w:r w:rsidR="002404E6">
                  <w:t xml:space="preserve"> </w:t>
                </w:r>
              </w:p>
              <w:p w:rsidR="00E41461" w:rsidRPr="00E41461" w:rsidRDefault="00E41461" w:rsidP="002404E6">
                <w:pPr>
                  <w:pStyle w:val="Subtitle"/>
                  <w:spacing w:after="0"/>
                </w:pPr>
                <w:r w:rsidRPr="00E41461">
                  <w:t>FY 2022 - 2023</w:t>
                </w:r>
              </w:p>
            </w:tc>
          </w:tr>
        </w:tbl>
        <w:p w:rsidR="0060676A" w:rsidRDefault="00FF4775" w:rsidP="00B448F2">
          <w:pPr>
            <w:pStyle w:val="Subtitle"/>
            <w:numPr>
              <w:ilvl w:val="0"/>
              <w:numId w:val="0"/>
            </w:numPr>
            <w:sectPr w:rsidR="0060676A" w:rsidSect="003370E1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0" w:h="16840"/>
              <w:pgMar w:top="4139" w:right="737" w:bottom="1440" w:left="737" w:header="397" w:footer="340" w:gutter="0"/>
              <w:cols w:space="708"/>
              <w:docGrid w:linePitch="360"/>
            </w:sectPr>
          </w:pPr>
          <w:bookmarkStart w:id="0" w:name="_GoBack"/>
          <w:bookmarkEnd w:id="0"/>
          <w:r>
            <w:rPr>
              <w:noProof/>
              <w:lang w:val="en-AU" w:eastAsia="en-AU"/>
            </w:rPr>
            <w:drawing>
              <wp:anchor distT="0" distB="0" distL="114300" distR="114300" simplePos="0" relativeHeight="251660288" behindDoc="1" locked="0" layoutInCell="1" allowOverlap="1" wp14:anchorId="0728E3C2" wp14:editId="46B633F6">
                <wp:simplePos x="0" y="0"/>
                <wp:positionH relativeFrom="column">
                  <wp:posOffset>-470727</wp:posOffset>
                </wp:positionH>
                <wp:positionV relativeFrom="paragraph">
                  <wp:posOffset>-2399665</wp:posOffset>
                </wp:positionV>
                <wp:extent cx="7581013" cy="2628900"/>
                <wp:effectExtent l="0" t="0" r="127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J:\Frankston City Council Applications brooke\FCC A4 Header_Aqu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1013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404E6" w:rsidRDefault="003F1710" w:rsidP="002404E6">
          <w:pPr>
            <w:pStyle w:val="Introduction"/>
          </w:pPr>
        </w:p>
      </w:sdtContent>
    </w:sdt>
    <w:p w:rsidR="002404E6" w:rsidRPr="00E41461" w:rsidRDefault="002404E6" w:rsidP="002404E6">
      <w:pPr>
        <w:pStyle w:val="Introduction"/>
      </w:pPr>
      <w:r w:rsidRPr="00E41461">
        <w:t>One-off funding to provide assistance to not-for-profit community groups with limited capacity to self-fund and support the delivery of activities or events in response to unforeseen issues or unexpected opportunities that will benefit the Frankston community.</w:t>
      </w:r>
    </w:p>
    <w:p w:rsidR="002404E6" w:rsidRDefault="002404E6" w:rsidP="00B60AE1">
      <w:pPr>
        <w:rPr>
          <w:color w:val="1798CB"/>
          <w:sz w:val="32"/>
        </w:rPr>
      </w:pPr>
    </w:p>
    <w:p w:rsidR="002404E6" w:rsidRDefault="002404E6" w:rsidP="00B60AE1">
      <w:pPr>
        <w:sectPr w:rsidR="002404E6" w:rsidSect="00F95928">
          <w:headerReference w:type="default" r:id="rId16"/>
          <w:footerReference w:type="default" r:id="rId17"/>
          <w:type w:val="continuous"/>
          <w:pgSz w:w="11900" w:h="16840"/>
          <w:pgMar w:top="2268" w:right="851" w:bottom="1440" w:left="737" w:header="397" w:footer="340" w:gutter="0"/>
          <w:cols w:space="708"/>
          <w:docGrid w:linePitch="360"/>
        </w:sectPr>
      </w:pPr>
    </w:p>
    <w:p w:rsidR="00E41461" w:rsidRDefault="00E41461" w:rsidP="00E41461">
      <w:pPr>
        <w:spacing w:after="0"/>
        <w:jc w:val="both"/>
        <w:rPr>
          <w:rFonts w:cs="Arial"/>
        </w:rPr>
      </w:pPr>
      <w:r>
        <w:rPr>
          <w:rFonts w:cs="Arial"/>
        </w:rPr>
        <w:t>Types of activities we may fund:</w:t>
      </w:r>
    </w:p>
    <w:p w:rsidR="00E41461" w:rsidRDefault="00E41461" w:rsidP="00E41461">
      <w:pPr>
        <w:pStyle w:val="ListParagraph"/>
        <w:numPr>
          <w:ilvl w:val="0"/>
          <w:numId w:val="15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Unforeseen or urgent needs of the </w:t>
      </w:r>
      <w:proofErr w:type="spellStart"/>
      <w:r>
        <w:rPr>
          <w:rFonts w:cs="Arial"/>
        </w:rPr>
        <w:t>organisation</w:t>
      </w:r>
      <w:proofErr w:type="spellEnd"/>
      <w:r>
        <w:rPr>
          <w:rFonts w:cs="Arial"/>
        </w:rPr>
        <w:t xml:space="preserve"> (e.g. equipment, rent, utility bills, training </w:t>
      </w:r>
      <w:proofErr w:type="spellStart"/>
      <w:r>
        <w:rPr>
          <w:rFonts w:cs="Arial"/>
        </w:rPr>
        <w:t>etc</w:t>
      </w:r>
      <w:proofErr w:type="spellEnd"/>
      <w:r>
        <w:rPr>
          <w:rFonts w:cs="Arial"/>
        </w:rPr>
        <w:t>)</w:t>
      </w:r>
    </w:p>
    <w:p w:rsidR="00E41461" w:rsidRDefault="00E41461" w:rsidP="00E41461">
      <w:pPr>
        <w:pStyle w:val="ListParagraph"/>
        <w:numPr>
          <w:ilvl w:val="0"/>
          <w:numId w:val="15"/>
        </w:numPr>
        <w:spacing w:after="0"/>
        <w:jc w:val="both"/>
        <w:rPr>
          <w:rFonts w:cs="Arial"/>
        </w:rPr>
      </w:pPr>
      <w:r>
        <w:rPr>
          <w:rFonts w:cs="Arial"/>
        </w:rPr>
        <w:t>Unexpected initiatives that needs Council’s support and to respond to the immediate needs of the Frankston community</w:t>
      </w:r>
      <w:r w:rsidRPr="008C4D7D">
        <w:rPr>
          <w:rFonts w:cs="Arial"/>
        </w:rPr>
        <w:t xml:space="preserve"> </w:t>
      </w:r>
      <w:r>
        <w:rPr>
          <w:rFonts w:cs="Arial"/>
        </w:rPr>
        <w:t>(i.e.</w:t>
      </w:r>
      <w:r w:rsidRPr="005C28CA">
        <w:rPr>
          <w:rFonts w:cs="Arial"/>
        </w:rPr>
        <w:t xml:space="preserve"> supply of food, mental health support, health and well-being initiatives, equipment </w:t>
      </w:r>
      <w:r>
        <w:rPr>
          <w:rFonts w:cs="Arial"/>
        </w:rPr>
        <w:t>and</w:t>
      </w:r>
      <w:r w:rsidRPr="005C28CA">
        <w:rPr>
          <w:rFonts w:cs="Arial"/>
        </w:rPr>
        <w:t xml:space="preserve"> community </w:t>
      </w:r>
      <w:r>
        <w:rPr>
          <w:rFonts w:cs="Arial"/>
        </w:rPr>
        <w:t>connectedness)</w:t>
      </w:r>
    </w:p>
    <w:p w:rsidR="00E41461" w:rsidRDefault="00E41461" w:rsidP="00E41461">
      <w:pPr>
        <w:pStyle w:val="ListParagraph"/>
        <w:numPr>
          <w:ilvl w:val="0"/>
          <w:numId w:val="15"/>
        </w:numPr>
        <w:spacing w:after="0"/>
        <w:jc w:val="both"/>
        <w:rPr>
          <w:rFonts w:cs="Arial"/>
        </w:rPr>
      </w:pPr>
      <w:r>
        <w:rPr>
          <w:rFonts w:cs="Arial"/>
        </w:rPr>
        <w:t>Groups requiring small assistance to get a new project running or host a small community activity</w:t>
      </w:r>
    </w:p>
    <w:p w:rsidR="00E41461" w:rsidRPr="008C4D7D" w:rsidRDefault="00E41461" w:rsidP="00E41461">
      <w:pPr>
        <w:pStyle w:val="ListParagraph"/>
        <w:numPr>
          <w:ilvl w:val="0"/>
          <w:numId w:val="15"/>
        </w:numPr>
        <w:spacing w:after="0"/>
        <w:jc w:val="both"/>
        <w:rPr>
          <w:rFonts w:cs="Arial"/>
        </w:rPr>
      </w:pPr>
      <w:r>
        <w:rPr>
          <w:rFonts w:cs="Arial"/>
        </w:rPr>
        <w:t>Groups that have missed out on the Annual Community Grants due to circumstances beyond their control</w:t>
      </w:r>
    </w:p>
    <w:p w:rsidR="00AA3263" w:rsidRDefault="00E41461" w:rsidP="00AA3263">
      <w:pPr>
        <w:pStyle w:val="Heading1"/>
      </w:pPr>
      <w:r>
        <w:t>Timeframes</w:t>
      </w:r>
    </w:p>
    <w:p w:rsidR="00E41461" w:rsidRDefault="00E41461" w:rsidP="00E41461">
      <w:pPr>
        <w:pStyle w:val="ListBullet"/>
        <w:numPr>
          <w:ilvl w:val="0"/>
          <w:numId w:val="14"/>
        </w:numPr>
      </w:pPr>
      <w:r>
        <w:t>Applications Open: 1 August 2022</w:t>
      </w:r>
    </w:p>
    <w:p w:rsidR="00E41461" w:rsidRDefault="00E41461" w:rsidP="00E41461">
      <w:pPr>
        <w:pStyle w:val="ListBullet"/>
        <w:numPr>
          <w:ilvl w:val="0"/>
          <w:numId w:val="14"/>
        </w:numPr>
      </w:pPr>
      <w:r>
        <w:t>Applications Close: Once funds are exhausted or by May 30 2023 (whichever is sooner)</w:t>
      </w:r>
    </w:p>
    <w:p w:rsidR="00E41461" w:rsidRDefault="00E41461" w:rsidP="00E41461">
      <w:pPr>
        <w:pStyle w:val="ListBullet"/>
        <w:numPr>
          <w:ilvl w:val="0"/>
          <w:numId w:val="14"/>
        </w:numPr>
      </w:pPr>
      <w:r>
        <w:t xml:space="preserve">Applications notified: Usually within 2 weeks after the end of the month the was application submitted (e.g. </w:t>
      </w:r>
      <w:r w:rsidR="00740E4B">
        <w:t>September</w:t>
      </w:r>
      <w:r>
        <w:t xml:space="preserve"> applications will be notified mid-</w:t>
      </w:r>
      <w:r w:rsidR="00740E4B">
        <w:t>November</w:t>
      </w:r>
      <w:r>
        <w:t>)</w:t>
      </w:r>
    </w:p>
    <w:p w:rsidR="00AA3263" w:rsidRDefault="00E41461" w:rsidP="00AA3263">
      <w:pPr>
        <w:pStyle w:val="Heading2"/>
      </w:pPr>
      <w:r>
        <w:t>Eligibility</w:t>
      </w:r>
    </w:p>
    <w:p w:rsidR="00E41461" w:rsidRPr="00AE374C" w:rsidRDefault="00E41461" w:rsidP="00E41461">
      <w:r>
        <w:t xml:space="preserve">Community groups and </w:t>
      </w:r>
      <w:proofErr w:type="spellStart"/>
      <w:r>
        <w:t>organisations</w:t>
      </w:r>
      <w:proofErr w:type="spellEnd"/>
      <w:r>
        <w:t xml:space="preserve"> seeking to apply for funds must be:</w:t>
      </w:r>
    </w:p>
    <w:p w:rsidR="00E41461" w:rsidRPr="00E41461" w:rsidRDefault="00E41461" w:rsidP="00E41461">
      <w:pPr>
        <w:pStyle w:val="ListParagraph"/>
        <w:numPr>
          <w:ilvl w:val="0"/>
          <w:numId w:val="17"/>
        </w:numPr>
      </w:pPr>
      <w:r w:rsidRPr="00E41461">
        <w:t>Not-for-profit</w:t>
      </w:r>
    </w:p>
    <w:p w:rsidR="00E41461" w:rsidRDefault="00E41461" w:rsidP="00E41461">
      <w:pPr>
        <w:pStyle w:val="ListParagraph"/>
        <w:numPr>
          <w:ilvl w:val="0"/>
          <w:numId w:val="17"/>
        </w:numPr>
      </w:pPr>
      <w:r w:rsidRPr="00E41461">
        <w:t xml:space="preserve">A community group or </w:t>
      </w:r>
      <w:proofErr w:type="spellStart"/>
      <w:r w:rsidRPr="00E41461">
        <w:t>organisation</w:t>
      </w:r>
      <w:proofErr w:type="spellEnd"/>
    </w:p>
    <w:p w:rsidR="00E41461" w:rsidRPr="00E41461" w:rsidRDefault="00E41461" w:rsidP="00E41461">
      <w:pPr>
        <w:pStyle w:val="ListParagraph"/>
        <w:numPr>
          <w:ilvl w:val="0"/>
          <w:numId w:val="17"/>
        </w:numPr>
      </w:pPr>
      <w:r w:rsidRPr="00E41461">
        <w:t>Either be:</w:t>
      </w:r>
    </w:p>
    <w:p w:rsidR="00E41461" w:rsidRPr="00E41461" w:rsidRDefault="00E41461" w:rsidP="00E41461">
      <w:pPr>
        <w:pStyle w:val="ListParagraph"/>
        <w:numPr>
          <w:ilvl w:val="0"/>
          <w:numId w:val="18"/>
        </w:numPr>
      </w:pPr>
      <w:r w:rsidRPr="00E41461">
        <w:t>Incorporated under the Associations Incorporation Reform Act 2012 or commenced the process of incorporation (evidence will be required)</w:t>
      </w:r>
    </w:p>
    <w:p w:rsidR="00E41461" w:rsidRPr="00E41461" w:rsidRDefault="00E41461" w:rsidP="00E41461">
      <w:pPr>
        <w:pStyle w:val="ListParagraph"/>
        <w:numPr>
          <w:ilvl w:val="0"/>
          <w:numId w:val="18"/>
        </w:numPr>
      </w:pPr>
      <w:r w:rsidRPr="00E41461">
        <w:t>Endorsed as a Deductible Gift Recipient (DGR) as covered by Item 1 of the table in section 30.15 of the Income Tax Assessment 1997</w:t>
      </w:r>
    </w:p>
    <w:p w:rsidR="00E41461" w:rsidRPr="00E41461" w:rsidRDefault="00E41461" w:rsidP="00E41461">
      <w:pPr>
        <w:pStyle w:val="ListParagraph"/>
        <w:numPr>
          <w:ilvl w:val="0"/>
          <w:numId w:val="18"/>
        </w:numPr>
      </w:pPr>
      <w:proofErr w:type="spellStart"/>
      <w:r w:rsidRPr="00E41461">
        <w:t>Auspiced</w:t>
      </w:r>
      <w:proofErr w:type="spellEnd"/>
      <w:r w:rsidRPr="00E41461">
        <w:t xml:space="preserve"> (sponsored or supported) by another incorporated or DGR covered Item 1 </w:t>
      </w:r>
      <w:proofErr w:type="spellStart"/>
      <w:r w:rsidRPr="00E41461">
        <w:t>organisation</w:t>
      </w:r>
      <w:proofErr w:type="spellEnd"/>
      <w:r w:rsidRPr="00E41461">
        <w:t xml:space="preserve"> that will accept legal and financial responsibility for the project or activity (evidence will be required)</w:t>
      </w:r>
    </w:p>
    <w:p w:rsidR="00E41461" w:rsidRPr="00E41461" w:rsidRDefault="00E41461" w:rsidP="00E41461">
      <w:pPr>
        <w:pStyle w:val="ListParagraph"/>
        <w:numPr>
          <w:ilvl w:val="0"/>
          <w:numId w:val="19"/>
        </w:numPr>
      </w:pPr>
      <w:r w:rsidRPr="00E41461">
        <w:t>Located within the geographical boundaries of Frankston City or if located outside of Frankston City, servicing a significant number (over 1000) of Frankston City residents.</w:t>
      </w:r>
    </w:p>
    <w:p w:rsidR="00E41461" w:rsidRPr="00E41461" w:rsidRDefault="00E41461" w:rsidP="00E41461">
      <w:pPr>
        <w:pStyle w:val="ListParagraph"/>
        <w:numPr>
          <w:ilvl w:val="0"/>
          <w:numId w:val="19"/>
        </w:numPr>
      </w:pPr>
      <w:r>
        <w:t>Priority will be given to applicants who have not already received an Annual Community Grant</w:t>
      </w:r>
    </w:p>
    <w:p w:rsidR="005E43A5" w:rsidRDefault="005E43A5" w:rsidP="0060676A">
      <w:pPr>
        <w:pStyle w:val="Heading3"/>
      </w:pPr>
    </w:p>
    <w:p w:rsidR="00AA3263" w:rsidRDefault="00E41461" w:rsidP="0060676A">
      <w:pPr>
        <w:pStyle w:val="Heading3"/>
      </w:pPr>
      <w:r>
        <w:t>Fun</w:t>
      </w:r>
      <w:r w:rsidR="006B0116">
        <w:t xml:space="preserve">ding will not be considered for </w:t>
      </w:r>
      <w:proofErr w:type="spellStart"/>
      <w:r w:rsidR="006B0116">
        <w:t>organisations</w:t>
      </w:r>
      <w:proofErr w:type="spellEnd"/>
      <w:r w:rsidR="006B0116">
        <w:t>, projects or programs that:</w:t>
      </w:r>
    </w:p>
    <w:p w:rsidR="006B0116" w:rsidRPr="00E41461" w:rsidRDefault="006B0116" w:rsidP="006B0116">
      <w:pPr>
        <w:pStyle w:val="ListParagraph"/>
        <w:numPr>
          <w:ilvl w:val="0"/>
          <w:numId w:val="21"/>
        </w:numPr>
        <w:spacing w:after="0"/>
        <w:textAlignment w:val="baseline"/>
      </w:pPr>
      <w:r>
        <w:t>Do not meet the above stated eligibility criteria;</w:t>
      </w:r>
    </w:p>
    <w:p w:rsidR="00E41461" w:rsidRPr="00E41461" w:rsidRDefault="00E41461" w:rsidP="00E41461">
      <w:pPr>
        <w:pStyle w:val="ListParagraph"/>
        <w:numPr>
          <w:ilvl w:val="0"/>
          <w:numId w:val="21"/>
        </w:numPr>
        <w:spacing w:after="0"/>
      </w:pPr>
      <w:r w:rsidRPr="00E41461">
        <w:t>Do not support diversity, tolerance and inclusivity within the community;</w:t>
      </w:r>
    </w:p>
    <w:p w:rsidR="00E41461" w:rsidRPr="00E41461" w:rsidRDefault="00E41461" w:rsidP="00E41461">
      <w:pPr>
        <w:pStyle w:val="ListParagraph"/>
        <w:numPr>
          <w:ilvl w:val="0"/>
          <w:numId w:val="21"/>
        </w:numPr>
        <w:spacing w:after="0"/>
      </w:pPr>
      <w:r w:rsidRPr="00E41461">
        <w:lastRenderedPageBreak/>
        <w:t>Support programs that create or may present hazards to the community;</w:t>
      </w:r>
    </w:p>
    <w:p w:rsidR="00E41461" w:rsidRPr="00E41461" w:rsidRDefault="00E41461" w:rsidP="00E41461">
      <w:pPr>
        <w:pStyle w:val="ListParagraph"/>
        <w:numPr>
          <w:ilvl w:val="0"/>
          <w:numId w:val="21"/>
        </w:numPr>
        <w:spacing w:after="0"/>
      </w:pPr>
      <w:r w:rsidRPr="00E41461">
        <w:t>Support programs that do not reflect widely held community standards;</w:t>
      </w:r>
    </w:p>
    <w:p w:rsidR="00E41461" w:rsidRPr="00E41461" w:rsidRDefault="00E41461" w:rsidP="00E41461">
      <w:pPr>
        <w:pStyle w:val="ListParagraph"/>
        <w:numPr>
          <w:ilvl w:val="0"/>
          <w:numId w:val="21"/>
        </w:numPr>
        <w:spacing w:after="0"/>
      </w:pPr>
      <w:r w:rsidRPr="00E41461">
        <w:t>Contravene State and Commonwealth legislation, Local Laws or Frankston Planning Scheme;</w:t>
      </w:r>
    </w:p>
    <w:p w:rsidR="009F1440" w:rsidRPr="00E41461" w:rsidRDefault="00E41461" w:rsidP="009F1440">
      <w:pPr>
        <w:pStyle w:val="ListParagraph"/>
        <w:numPr>
          <w:ilvl w:val="0"/>
          <w:numId w:val="21"/>
        </w:numPr>
        <w:spacing w:after="0"/>
        <w:textAlignment w:val="baseline"/>
      </w:pPr>
      <w:r w:rsidRPr="00E41461">
        <w:t>Are commercial and/or profit making </w:t>
      </w:r>
      <w:proofErr w:type="spellStart"/>
      <w:r w:rsidRPr="00E41461">
        <w:t>organisations</w:t>
      </w:r>
      <w:proofErr w:type="spellEnd"/>
      <w:r w:rsidRPr="00E41461">
        <w:t>, political party or hosting a political event;</w:t>
      </w:r>
    </w:p>
    <w:p w:rsidR="009F1440" w:rsidRDefault="00E41461" w:rsidP="009F1440">
      <w:pPr>
        <w:pStyle w:val="ListParagraph"/>
        <w:numPr>
          <w:ilvl w:val="0"/>
          <w:numId w:val="21"/>
        </w:numPr>
        <w:spacing w:after="0"/>
      </w:pPr>
      <w:r w:rsidRPr="00E41461">
        <w:t>Are currently involved in a tendering or procurement process with the Council;</w:t>
      </w:r>
    </w:p>
    <w:p w:rsidR="009F1440" w:rsidRPr="00E41461" w:rsidRDefault="009F1440" w:rsidP="009F1440">
      <w:pPr>
        <w:pStyle w:val="ListParagraph"/>
        <w:numPr>
          <w:ilvl w:val="0"/>
          <w:numId w:val="21"/>
        </w:numPr>
        <w:spacing w:after="0"/>
        <w:textAlignment w:val="baseline"/>
      </w:pPr>
      <w:r w:rsidRPr="00E41461">
        <w:t>Involve activities or programs that are the responsibility of another level of government (such as education, health); or are the responsibility of a group under their incorporation or lease/license agreement (including recurrent expenses and capital works);</w:t>
      </w:r>
    </w:p>
    <w:p w:rsidR="00E41461" w:rsidRPr="00E41461" w:rsidRDefault="00E41461" w:rsidP="00E41461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lang w:val="en-US" w:eastAsia="en-US"/>
        </w:rPr>
      </w:pPr>
      <w:r w:rsidRPr="00E41461">
        <w:rPr>
          <w:rFonts w:asciiTheme="minorHAnsi" w:eastAsiaTheme="minorEastAsia" w:hAnsiTheme="minorHAnsi" w:cstheme="minorBidi"/>
          <w:lang w:val="en-US" w:eastAsia="en-US"/>
        </w:rPr>
        <w:t>Are seeking retrospective funding activities, programs and projects that have already started or have been completed;</w:t>
      </w:r>
    </w:p>
    <w:p w:rsidR="009F1440" w:rsidRPr="00E41461" w:rsidRDefault="00E41461" w:rsidP="009F1440">
      <w:pPr>
        <w:pStyle w:val="ListParagraph"/>
        <w:numPr>
          <w:ilvl w:val="0"/>
          <w:numId w:val="21"/>
        </w:numPr>
        <w:spacing w:after="0"/>
        <w:textAlignment w:val="baseline"/>
      </w:pPr>
      <w:r w:rsidRPr="00E41461">
        <w:t>Are requesting funding that would otherwise be covered by insurance;</w:t>
      </w:r>
    </w:p>
    <w:p w:rsidR="009F1440" w:rsidRPr="00E41461" w:rsidRDefault="00E41461" w:rsidP="009F1440">
      <w:pPr>
        <w:pStyle w:val="ListParagraph"/>
        <w:numPr>
          <w:ilvl w:val="0"/>
          <w:numId w:val="21"/>
        </w:numPr>
        <w:spacing w:after="0"/>
        <w:textAlignment w:val="baseline"/>
      </w:pPr>
      <w:r w:rsidRPr="00E41461">
        <w:t>A</w:t>
      </w:r>
      <w:r w:rsidR="009F1440">
        <w:t xml:space="preserve">re </w:t>
      </w:r>
      <w:r w:rsidRPr="00E41461">
        <w:t>requesting funding for capital works and/or capital expenses, including vehicles, air conditioning units and machinery;</w:t>
      </w:r>
    </w:p>
    <w:p w:rsidR="00E41461" w:rsidRPr="00E41461" w:rsidRDefault="00E41461" w:rsidP="009F1440">
      <w:pPr>
        <w:pStyle w:val="ListParagraph"/>
        <w:numPr>
          <w:ilvl w:val="0"/>
          <w:numId w:val="21"/>
        </w:numPr>
        <w:spacing w:after="0"/>
        <w:textAlignment w:val="baseline"/>
      </w:pPr>
      <w:r w:rsidRPr="00E41461">
        <w:t>Are unable to provide required documents as per the application gui</w:t>
      </w:r>
      <w:r w:rsidR="009F1440">
        <w:t>delines;</w:t>
      </w:r>
    </w:p>
    <w:p w:rsidR="00E41461" w:rsidRPr="00E41461" w:rsidRDefault="00E41461" w:rsidP="00E41461">
      <w:pPr>
        <w:pStyle w:val="ListParagraph"/>
        <w:numPr>
          <w:ilvl w:val="0"/>
          <w:numId w:val="21"/>
        </w:numPr>
        <w:spacing w:after="0"/>
        <w:textAlignment w:val="baseline"/>
      </w:pPr>
      <w:r w:rsidRPr="00E41461">
        <w:t>Are in financial debt with Council or have not previously complied with grant conditions (including unable to properly account for prior funds; have not spent funds for the agreed purpose; or have not returned a detailed accountability form for p</w:t>
      </w:r>
      <w:r w:rsidR="006B0116">
        <w:t>revious years community grants);</w:t>
      </w:r>
    </w:p>
    <w:p w:rsidR="00E41461" w:rsidRDefault="00E41461" w:rsidP="005E43A5">
      <w:pPr>
        <w:pStyle w:val="ListParagraph"/>
        <w:numPr>
          <w:ilvl w:val="0"/>
          <w:numId w:val="21"/>
        </w:numPr>
        <w:tabs>
          <w:tab w:val="left" w:pos="709"/>
          <w:tab w:val="left" w:pos="7920"/>
        </w:tabs>
        <w:spacing w:after="0"/>
        <w:ind w:right="28"/>
      </w:pPr>
      <w:r w:rsidRPr="00E41461">
        <w:t>Staff, Councillor or contractor to Frankston City Council</w:t>
      </w:r>
      <w:r w:rsidR="005E43A5">
        <w:t xml:space="preserve"> </w:t>
      </w:r>
      <w:r w:rsidR="005E43A5" w:rsidRPr="00313B85">
        <w:t xml:space="preserve">(any exemptions in unique circumstances would require approval from the </w:t>
      </w:r>
      <w:r w:rsidR="005E43A5" w:rsidRPr="00313B85">
        <w:t>Director Communities, and necessitate all Disclosure of</w:t>
      </w:r>
      <w:r w:rsidR="005E43A5">
        <w:t xml:space="preserve"> Interest requirements are met); </w:t>
      </w:r>
    </w:p>
    <w:p w:rsidR="009F1440" w:rsidRPr="00A6590D" w:rsidRDefault="009F1440" w:rsidP="009F1440">
      <w:pPr>
        <w:pStyle w:val="ListParagraph"/>
        <w:numPr>
          <w:ilvl w:val="0"/>
          <w:numId w:val="21"/>
        </w:numPr>
        <w:spacing w:after="0"/>
        <w:ind w:right="28"/>
        <w:jc w:val="both"/>
        <w:rPr>
          <w:rFonts w:cs="Arial"/>
        </w:rPr>
      </w:pPr>
      <w:r w:rsidRPr="00A6590D">
        <w:rPr>
          <w:rFonts w:cs="Arial"/>
        </w:rPr>
        <w:t>Receiving other Council funding for the activity</w:t>
      </w:r>
    </w:p>
    <w:p w:rsidR="0094594F" w:rsidRDefault="0094594F" w:rsidP="0094594F">
      <w:pPr>
        <w:pStyle w:val="Heading2"/>
      </w:pPr>
      <w:r>
        <w:t>Assessment Process</w:t>
      </w:r>
    </w:p>
    <w:p w:rsidR="009F1440" w:rsidRPr="005E43A5" w:rsidRDefault="0094594F" w:rsidP="005E43A5">
      <w:pPr>
        <w:rPr>
          <w:rFonts w:eastAsia="Times New Roman" w:cs="Arial"/>
          <w:lang w:eastAsia="en-AU"/>
        </w:rPr>
      </w:pPr>
      <w:r w:rsidRPr="003D6869">
        <w:rPr>
          <w:rFonts w:eastAsia="Times New Roman" w:cs="Arial"/>
          <w:lang w:eastAsia="en-AU"/>
        </w:rPr>
        <w:t>Eligible grant applications will be assessed in accordance with the criteria and weighting as outlined in each Council grant’s application guidelines and assessed by the responsible person(s) outlined</w:t>
      </w:r>
      <w:r>
        <w:rPr>
          <w:rFonts w:eastAsia="Times New Roman" w:cs="Arial"/>
          <w:lang w:eastAsia="en-AU"/>
        </w:rPr>
        <w:t xml:space="preserve"> in the Community Grants Policy</w:t>
      </w:r>
    </w:p>
    <w:p w:rsidR="006B0116" w:rsidRPr="00A6590D" w:rsidRDefault="006B0116" w:rsidP="006B0116">
      <w:pPr>
        <w:pStyle w:val="Heading2"/>
      </w:pPr>
      <w:r w:rsidRPr="00A6590D">
        <w:t>Required attachments</w:t>
      </w:r>
    </w:p>
    <w:p w:rsidR="006B0116" w:rsidRPr="00A6590D" w:rsidRDefault="006B0116" w:rsidP="006B0116">
      <w:pPr>
        <w:pStyle w:val="ListParagraph"/>
        <w:numPr>
          <w:ilvl w:val="0"/>
          <w:numId w:val="25"/>
        </w:numPr>
      </w:pPr>
      <w:r w:rsidRPr="00A6590D">
        <w:t>Certificate of Incorporation or evidence of legislative provisions for charitable purposes</w:t>
      </w:r>
    </w:p>
    <w:p w:rsidR="006B0116" w:rsidRPr="00A6590D" w:rsidRDefault="006B0116" w:rsidP="006B0116">
      <w:pPr>
        <w:pStyle w:val="ListParagraph"/>
        <w:numPr>
          <w:ilvl w:val="0"/>
          <w:numId w:val="25"/>
        </w:numPr>
      </w:pPr>
      <w:r w:rsidRPr="00A6590D">
        <w:t>Current Certificate of Currency – Public Liability Insurance</w:t>
      </w:r>
    </w:p>
    <w:p w:rsidR="006B0116" w:rsidRPr="00A6590D" w:rsidRDefault="006B0116" w:rsidP="006B0116">
      <w:pPr>
        <w:pStyle w:val="ListParagraph"/>
        <w:numPr>
          <w:ilvl w:val="0"/>
          <w:numId w:val="25"/>
        </w:numPr>
      </w:pPr>
      <w:r w:rsidRPr="00A6590D">
        <w:t xml:space="preserve">Minutes from your </w:t>
      </w:r>
      <w:proofErr w:type="spellStart"/>
      <w:r w:rsidRPr="00A6590D">
        <w:t>organisation’s</w:t>
      </w:r>
      <w:proofErr w:type="spellEnd"/>
      <w:r w:rsidRPr="00A6590D">
        <w:t xml:space="preserve"> last Annual General Meeting</w:t>
      </w:r>
      <w:r>
        <w:t xml:space="preserve"> or Annual Report</w:t>
      </w:r>
    </w:p>
    <w:p w:rsidR="006B0116" w:rsidRPr="00A6590D" w:rsidRDefault="006B0116" w:rsidP="006B0116">
      <w:pPr>
        <w:pStyle w:val="ListParagraph"/>
        <w:numPr>
          <w:ilvl w:val="0"/>
          <w:numId w:val="25"/>
        </w:numPr>
      </w:pPr>
      <w:r w:rsidRPr="00A6590D">
        <w:t>Current financial statement</w:t>
      </w:r>
      <w:r>
        <w:t xml:space="preserve"> (I</w:t>
      </w:r>
      <w:r w:rsidRPr="001A69DF">
        <w:t>ncome/Expenditure, balance sheet and cash flow)</w:t>
      </w:r>
    </w:p>
    <w:p w:rsidR="006B0116" w:rsidRPr="00A6590D" w:rsidRDefault="006B0116" w:rsidP="006B0116">
      <w:pPr>
        <w:pStyle w:val="ListParagraph"/>
        <w:numPr>
          <w:ilvl w:val="0"/>
          <w:numId w:val="25"/>
        </w:numPr>
      </w:pPr>
      <w:r w:rsidRPr="00A6590D">
        <w:t xml:space="preserve">Auspice applicants must attach a letter of approval from the auspice </w:t>
      </w:r>
      <w:proofErr w:type="spellStart"/>
      <w:r w:rsidRPr="00A6590D">
        <w:t>organisation</w:t>
      </w:r>
      <w:proofErr w:type="spellEnd"/>
    </w:p>
    <w:p w:rsidR="006B0116" w:rsidRPr="003D6869" w:rsidRDefault="006B0116" w:rsidP="006B0116">
      <w:pPr>
        <w:pStyle w:val="ListParagraph"/>
        <w:numPr>
          <w:ilvl w:val="0"/>
          <w:numId w:val="25"/>
        </w:numPr>
      </w:pPr>
      <w:r w:rsidRPr="00A6590D">
        <w:t>Copies of quotations/screenshot for minor equipment (up to $2,000)</w:t>
      </w:r>
    </w:p>
    <w:p w:rsidR="006B0116" w:rsidRPr="005E43A5" w:rsidRDefault="006B0116" w:rsidP="00E41461">
      <w:pPr>
        <w:pStyle w:val="Heading2"/>
        <w:rPr>
          <w:sz w:val="22"/>
        </w:rPr>
      </w:pPr>
    </w:p>
    <w:p w:rsidR="0094594F" w:rsidRDefault="0094594F" w:rsidP="0094594F">
      <w:pPr>
        <w:pStyle w:val="Heading2"/>
        <w:spacing w:before="0"/>
      </w:pPr>
      <w:r>
        <w:t>Child Safety</w:t>
      </w:r>
    </w:p>
    <w:p w:rsidR="0094594F" w:rsidRDefault="0094594F" w:rsidP="0094594F">
      <w:pPr>
        <w:pStyle w:val="NormalWeb"/>
        <w:spacing w:before="0" w:beforeAutospacing="0" w:after="0" w:afterAutospacing="0"/>
        <w:rPr>
          <w:rFonts w:ascii="Calibri" w:hAnsi="Calibri" w:cs="Calibri"/>
          <w:szCs w:val="22"/>
        </w:rPr>
      </w:pPr>
      <w:r w:rsidRPr="00826495">
        <w:rPr>
          <w:rFonts w:ascii="Calibri" w:hAnsi="Calibri" w:cs="Calibri"/>
          <w:szCs w:val="22"/>
        </w:rPr>
        <w:t xml:space="preserve">Everyone in the community has a responsibility in ensuring the health, safety and wellbeing of children. </w:t>
      </w:r>
    </w:p>
    <w:p w:rsidR="0094594F" w:rsidRDefault="0094594F" w:rsidP="0094594F">
      <w:pPr>
        <w:pStyle w:val="NormalWeb"/>
        <w:numPr>
          <w:ilvl w:val="0"/>
          <w:numId w:val="27"/>
        </w:numPr>
        <w:spacing w:before="0" w:beforeAutospacing="0"/>
        <w:rPr>
          <w:rFonts w:ascii="Calibri" w:hAnsi="Calibri" w:cs="Calibri"/>
          <w:szCs w:val="22"/>
        </w:rPr>
      </w:pPr>
      <w:r w:rsidRPr="00826495">
        <w:rPr>
          <w:rFonts w:ascii="Calibri" w:hAnsi="Calibri" w:cs="Calibri"/>
          <w:szCs w:val="22"/>
        </w:rPr>
        <w:t>All grant recipients must, at minimum, commit to proactively keeping children safe and reporting any concerns of child safety.</w:t>
      </w:r>
    </w:p>
    <w:p w:rsidR="0094594F" w:rsidRPr="00826495" w:rsidRDefault="0094594F" w:rsidP="0094594F">
      <w:pPr>
        <w:pStyle w:val="NormalWeb"/>
        <w:numPr>
          <w:ilvl w:val="0"/>
          <w:numId w:val="27"/>
        </w:numPr>
        <w:spacing w:before="0" w:beforeAutospacing="0"/>
        <w:rPr>
          <w:rFonts w:ascii="Calibri" w:hAnsi="Calibri" w:cs="Calibri"/>
          <w:szCs w:val="22"/>
        </w:rPr>
        <w:sectPr w:rsidR="0094594F" w:rsidRPr="00826495" w:rsidSect="00AA3263">
          <w:type w:val="continuous"/>
          <w:pgSz w:w="11900" w:h="16840"/>
          <w:pgMar w:top="2268" w:right="737" w:bottom="1440" w:left="737" w:header="397" w:footer="227" w:gutter="0"/>
          <w:cols w:num="2" w:space="284"/>
          <w:docGrid w:linePitch="360"/>
        </w:sectPr>
      </w:pPr>
      <w:r w:rsidRPr="00826495">
        <w:rPr>
          <w:rFonts w:ascii="Calibri" w:hAnsi="Calibri" w:cs="Calibri"/>
          <w:szCs w:val="22"/>
        </w:rPr>
        <w:t xml:space="preserve">Grant recipients are required to comply with all relevant child safety legislation which may include, but is not limited to, </w:t>
      </w:r>
      <w:hyperlink r:id="rId18" w:history="1">
        <w:r w:rsidRPr="00233266">
          <w:rPr>
            <w:rStyle w:val="Hyperlink"/>
            <w:rFonts w:ascii="Calibri" w:hAnsi="Calibri" w:cs="Calibri"/>
            <w:szCs w:val="22"/>
          </w:rPr>
          <w:t>The Victorian Child Safe Standards</w:t>
        </w:r>
      </w:hyperlink>
      <w:r w:rsidRPr="00826495">
        <w:rPr>
          <w:rFonts w:ascii="Calibri" w:hAnsi="Calibri" w:cs="Calibri"/>
          <w:szCs w:val="22"/>
        </w:rPr>
        <w:t xml:space="preserve"> (2022) and The Child Wellbeing and Safety Act (2005). Council </w:t>
      </w:r>
      <w:r w:rsidRPr="00826495">
        <w:rPr>
          <w:rStyle w:val="Emphasis"/>
          <w:rFonts w:ascii="Calibri" w:hAnsi="Calibri" w:cs="Calibri"/>
          <w:szCs w:val="22"/>
        </w:rPr>
        <w:t>may</w:t>
      </w:r>
      <w:r w:rsidRPr="00826495">
        <w:rPr>
          <w:rFonts w:ascii="Calibri" w:hAnsi="Calibri" w:cs="Calibri"/>
          <w:szCs w:val="22"/>
        </w:rPr>
        <w:t xml:space="preserve"> request evidence of compliance</w:t>
      </w:r>
      <w:r>
        <w:rPr>
          <w:rFonts w:ascii="Calibri" w:hAnsi="Calibri" w:cs="Calibri"/>
          <w:szCs w:val="22"/>
        </w:rPr>
        <w:t>.</w:t>
      </w:r>
    </w:p>
    <w:p w:rsidR="0094594F" w:rsidRPr="0094594F" w:rsidRDefault="0094594F" w:rsidP="0094594F">
      <w:pPr>
        <w:sectPr w:rsidR="0094594F" w:rsidRPr="0094594F" w:rsidSect="00AA3263">
          <w:type w:val="continuous"/>
          <w:pgSz w:w="11900" w:h="16840"/>
          <w:pgMar w:top="2268" w:right="737" w:bottom="1440" w:left="737" w:header="397" w:footer="227" w:gutter="0"/>
          <w:cols w:num="2" w:space="284"/>
          <w:docGrid w:linePitch="360"/>
        </w:sectPr>
      </w:pPr>
    </w:p>
    <w:p w:rsidR="006B0116" w:rsidRPr="000757D0" w:rsidRDefault="006B0116" w:rsidP="008D303D">
      <w:pPr>
        <w:rPr>
          <w:rFonts w:eastAsia="Times New Roman" w:cs="Arial"/>
          <w:lang w:eastAsia="en-AU"/>
        </w:rPr>
        <w:sectPr w:rsidR="006B0116" w:rsidRPr="000757D0" w:rsidSect="006B0116">
          <w:type w:val="continuous"/>
          <w:pgSz w:w="11900" w:h="16840"/>
          <w:pgMar w:top="2268" w:right="737" w:bottom="1440" w:left="737" w:header="397" w:footer="227" w:gutter="0"/>
          <w:cols w:space="284"/>
          <w:docGrid w:linePitch="360"/>
        </w:sectPr>
      </w:pPr>
    </w:p>
    <w:p w:rsidR="006B0116" w:rsidRDefault="006B0116" w:rsidP="00D75F3B">
      <w:pPr>
        <w:pStyle w:val="Heading2"/>
        <w:rPr>
          <w:sz w:val="2"/>
          <w:szCs w:val="2"/>
        </w:rPr>
      </w:pPr>
    </w:p>
    <w:p w:rsidR="005E43A5" w:rsidRPr="005E43A5" w:rsidRDefault="005E43A5" w:rsidP="005E43A5"/>
    <w:p w:rsidR="000757D0" w:rsidRPr="000757D0" w:rsidRDefault="00E41461" w:rsidP="006B0116">
      <w:pPr>
        <w:pStyle w:val="Heading2"/>
        <w:spacing w:after="240"/>
      </w:pPr>
      <w:r>
        <w:lastRenderedPageBreak/>
        <w:t>Assessment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  <w:gridCol w:w="1275"/>
      </w:tblGrid>
      <w:tr w:rsidR="000757D0" w:rsidRPr="00776312" w:rsidTr="000757D0">
        <w:tc>
          <w:tcPr>
            <w:tcW w:w="9039" w:type="dxa"/>
            <w:shd w:val="clear" w:color="auto" w:fill="auto"/>
            <w:vAlign w:val="center"/>
          </w:tcPr>
          <w:p w:rsidR="000757D0" w:rsidRPr="000757D0" w:rsidRDefault="000757D0" w:rsidP="00E01F0D">
            <w:pPr>
              <w:rPr>
                <w:b/>
              </w:rPr>
            </w:pPr>
            <w:r w:rsidRPr="000757D0">
              <w:rPr>
                <w:b/>
              </w:rPr>
              <w:t>Criteria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57D0" w:rsidRPr="000757D0" w:rsidRDefault="000757D0" w:rsidP="00E01F0D">
            <w:pPr>
              <w:rPr>
                <w:b/>
              </w:rPr>
            </w:pPr>
            <w:r w:rsidRPr="000757D0">
              <w:rPr>
                <w:b/>
              </w:rPr>
              <w:t>Weighting</w:t>
            </w:r>
          </w:p>
        </w:tc>
      </w:tr>
      <w:tr w:rsidR="000757D0" w:rsidRPr="00776312" w:rsidTr="000757D0">
        <w:tc>
          <w:tcPr>
            <w:tcW w:w="9039" w:type="dxa"/>
            <w:shd w:val="clear" w:color="auto" w:fill="auto"/>
            <w:vAlign w:val="center"/>
          </w:tcPr>
          <w:p w:rsidR="000757D0" w:rsidRPr="000757D0" w:rsidRDefault="000757D0" w:rsidP="00E01F0D">
            <w:pPr>
              <w:spacing w:after="0"/>
              <w:rPr>
                <w:rFonts w:cs="Arial"/>
                <w:b/>
              </w:rPr>
            </w:pPr>
            <w:r w:rsidRPr="000757D0">
              <w:rPr>
                <w:rFonts w:cs="Arial"/>
                <w:b/>
              </w:rPr>
              <w:t>Urgent response justification</w:t>
            </w:r>
          </w:p>
          <w:p w:rsidR="000757D0" w:rsidRPr="000757D0" w:rsidRDefault="000757D0" w:rsidP="00E01F0D">
            <w:pPr>
              <w:spacing w:after="0"/>
              <w:rPr>
                <w:rFonts w:cs="Arial"/>
              </w:rPr>
            </w:pPr>
            <w:r w:rsidRPr="000757D0">
              <w:rPr>
                <w:rFonts w:cs="Arial"/>
              </w:rPr>
              <w:t>Clearly provide a clear and valid reason for the application to be funded urgently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57D0" w:rsidRPr="000757D0" w:rsidRDefault="000757D0" w:rsidP="000757D0">
            <w:pPr>
              <w:jc w:val="center"/>
            </w:pPr>
            <w:r w:rsidRPr="000757D0">
              <w:t>30%</w:t>
            </w:r>
          </w:p>
        </w:tc>
      </w:tr>
      <w:tr w:rsidR="000757D0" w:rsidRPr="00776312" w:rsidTr="000757D0">
        <w:tc>
          <w:tcPr>
            <w:tcW w:w="9039" w:type="dxa"/>
            <w:shd w:val="clear" w:color="auto" w:fill="auto"/>
            <w:vAlign w:val="center"/>
          </w:tcPr>
          <w:p w:rsidR="000757D0" w:rsidRPr="000757D0" w:rsidRDefault="000757D0" w:rsidP="00E01F0D">
            <w:pPr>
              <w:spacing w:after="0"/>
              <w:rPr>
                <w:rFonts w:cs="Arial"/>
                <w:b/>
              </w:rPr>
            </w:pPr>
            <w:r w:rsidRPr="000757D0">
              <w:rPr>
                <w:rFonts w:cs="Arial"/>
                <w:b/>
              </w:rPr>
              <w:t>Program Overview</w:t>
            </w:r>
          </w:p>
          <w:p w:rsidR="000757D0" w:rsidRPr="000757D0" w:rsidRDefault="000757D0" w:rsidP="00E01F0D">
            <w:pPr>
              <w:spacing w:after="0"/>
              <w:rPr>
                <w:rFonts w:cs="Arial"/>
                <w:b/>
              </w:rPr>
            </w:pPr>
            <w:r w:rsidRPr="000757D0">
              <w:rPr>
                <w:rFonts w:cs="Arial"/>
              </w:rPr>
              <w:t xml:space="preserve">Clearly describe the objectives, aims and expected outcomes of the </w:t>
            </w:r>
            <w:proofErr w:type="spellStart"/>
            <w:r w:rsidRPr="000757D0">
              <w:rPr>
                <w:rFonts w:cs="Arial"/>
              </w:rPr>
              <w:t>organisation</w:t>
            </w:r>
            <w:proofErr w:type="spellEnd"/>
            <w:r w:rsidRPr="000757D0">
              <w:rPr>
                <w:rFonts w:cs="Arial"/>
              </w:rPr>
              <w:t xml:space="preserve"> and its proposed activity/project/support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57D0" w:rsidRPr="000757D0" w:rsidRDefault="000757D0" w:rsidP="000757D0">
            <w:pPr>
              <w:jc w:val="center"/>
            </w:pPr>
            <w:r w:rsidRPr="000757D0">
              <w:t>10%</w:t>
            </w:r>
          </w:p>
        </w:tc>
      </w:tr>
      <w:tr w:rsidR="000757D0" w:rsidRPr="00776312" w:rsidTr="000757D0">
        <w:tc>
          <w:tcPr>
            <w:tcW w:w="9039" w:type="dxa"/>
            <w:shd w:val="clear" w:color="auto" w:fill="auto"/>
            <w:vAlign w:val="center"/>
          </w:tcPr>
          <w:p w:rsidR="000757D0" w:rsidRPr="000757D0" w:rsidRDefault="000757D0" w:rsidP="00E01F0D">
            <w:pPr>
              <w:spacing w:after="0"/>
              <w:rPr>
                <w:rFonts w:cs="Arial"/>
                <w:b/>
              </w:rPr>
            </w:pPr>
            <w:r w:rsidRPr="000757D0">
              <w:rPr>
                <w:rFonts w:cs="Arial"/>
                <w:b/>
              </w:rPr>
              <w:t>Community Benefit</w:t>
            </w:r>
          </w:p>
          <w:p w:rsidR="000757D0" w:rsidRPr="000757D0" w:rsidRDefault="000757D0" w:rsidP="00E41461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 w:rsidRPr="000757D0">
              <w:rPr>
                <w:rFonts w:cs="Arial"/>
              </w:rPr>
              <w:t>Activity/Project/Event directly benefits Frankston City Residents</w:t>
            </w:r>
          </w:p>
          <w:p w:rsidR="000757D0" w:rsidRPr="000757D0" w:rsidRDefault="000757D0" w:rsidP="00E41461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 w:rsidRPr="000757D0">
              <w:rPr>
                <w:rFonts w:cs="Arial"/>
              </w:rPr>
              <w:t>Demonstrate contribution to the economic, social and/or environmental outcomes of Frankston Community</w:t>
            </w:r>
          </w:p>
          <w:p w:rsidR="000757D0" w:rsidRPr="000757D0" w:rsidRDefault="000757D0" w:rsidP="00E41461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 w:rsidRPr="000757D0">
              <w:rPr>
                <w:rFonts w:cs="Arial"/>
              </w:rPr>
              <w:t>Provide evidence of local community need or issue (statistics, data and consultations conducted with the local community) the activity/project/support will be addressing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57D0" w:rsidRPr="000757D0" w:rsidRDefault="000757D0" w:rsidP="000757D0">
            <w:pPr>
              <w:jc w:val="center"/>
            </w:pPr>
            <w:r w:rsidRPr="000757D0">
              <w:t>40%</w:t>
            </w:r>
          </w:p>
        </w:tc>
      </w:tr>
      <w:tr w:rsidR="000757D0" w:rsidRPr="00776312" w:rsidTr="000757D0">
        <w:tc>
          <w:tcPr>
            <w:tcW w:w="9039" w:type="dxa"/>
            <w:shd w:val="clear" w:color="auto" w:fill="auto"/>
            <w:vAlign w:val="center"/>
          </w:tcPr>
          <w:p w:rsidR="000757D0" w:rsidRPr="000757D0" w:rsidRDefault="000757D0" w:rsidP="00E01F0D">
            <w:pPr>
              <w:spacing w:after="0"/>
              <w:rPr>
                <w:b/>
              </w:rPr>
            </w:pPr>
            <w:r w:rsidRPr="000757D0">
              <w:rPr>
                <w:b/>
              </w:rPr>
              <w:t>Project/Program/Event Management</w:t>
            </w:r>
          </w:p>
          <w:p w:rsidR="000757D0" w:rsidRPr="000757D0" w:rsidRDefault="000757D0" w:rsidP="00E41461">
            <w:pPr>
              <w:pStyle w:val="ListParagraph"/>
              <w:numPr>
                <w:ilvl w:val="0"/>
                <w:numId w:val="24"/>
              </w:numPr>
              <w:spacing w:after="0"/>
            </w:pPr>
            <w:r w:rsidRPr="000757D0">
              <w:t>Demonstrate ability to manage the program/project/event successfully</w:t>
            </w:r>
          </w:p>
          <w:p w:rsidR="000757D0" w:rsidRPr="000757D0" w:rsidRDefault="000757D0" w:rsidP="00E41461">
            <w:pPr>
              <w:pStyle w:val="ListParagraph"/>
              <w:numPr>
                <w:ilvl w:val="0"/>
                <w:numId w:val="24"/>
              </w:numPr>
              <w:spacing w:after="0"/>
            </w:pPr>
            <w:r w:rsidRPr="000757D0">
              <w:t>Clearly outline activity/project/event expenses and income</w:t>
            </w:r>
          </w:p>
          <w:p w:rsidR="000757D0" w:rsidRPr="000757D0" w:rsidRDefault="000757D0" w:rsidP="00E41461">
            <w:pPr>
              <w:pStyle w:val="ListParagraph"/>
              <w:numPr>
                <w:ilvl w:val="0"/>
                <w:numId w:val="24"/>
              </w:numPr>
              <w:spacing w:after="0"/>
            </w:pPr>
            <w:r w:rsidRPr="000757D0">
              <w:t>Consider risk management including the impact of COVID-19 on delivery of the project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57D0" w:rsidRPr="000757D0" w:rsidRDefault="000757D0" w:rsidP="000757D0">
            <w:pPr>
              <w:spacing w:after="0"/>
              <w:jc w:val="center"/>
            </w:pPr>
            <w:r w:rsidRPr="000757D0">
              <w:t>20%</w:t>
            </w:r>
          </w:p>
        </w:tc>
      </w:tr>
      <w:tr w:rsidR="000757D0" w:rsidRPr="00776312" w:rsidTr="000757D0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7D0" w:rsidRPr="000757D0" w:rsidRDefault="000757D0" w:rsidP="00E01F0D">
            <w:pPr>
              <w:spacing w:after="0"/>
            </w:pPr>
            <w:r w:rsidRPr="000757D0">
              <w:rPr>
                <w:b/>
                <w:i/>
              </w:rPr>
              <w:t>Important but not essential criterion is as follows: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7D0" w:rsidRPr="000757D0" w:rsidRDefault="000757D0" w:rsidP="00E01F0D">
            <w:pPr>
              <w:spacing w:after="0"/>
            </w:pPr>
          </w:p>
        </w:tc>
      </w:tr>
      <w:tr w:rsidR="000757D0" w:rsidRPr="00776312" w:rsidTr="000757D0">
        <w:tc>
          <w:tcPr>
            <w:tcW w:w="90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57D0" w:rsidRPr="000757D0" w:rsidRDefault="000757D0" w:rsidP="00E01F0D">
            <w:pPr>
              <w:spacing w:after="0"/>
            </w:pPr>
            <w:r w:rsidRPr="000757D0">
              <w:t xml:space="preserve">Activities that directly support vulnerable, </w:t>
            </w:r>
            <w:proofErr w:type="spellStart"/>
            <w:r w:rsidRPr="000757D0">
              <w:t>marginalised</w:t>
            </w:r>
            <w:proofErr w:type="spellEnd"/>
            <w:r w:rsidRPr="000757D0">
              <w:t>, and/or disadvantaged residents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57D0" w:rsidRPr="000757D0" w:rsidRDefault="000757D0" w:rsidP="00E01F0D">
            <w:pPr>
              <w:spacing w:after="0"/>
            </w:pPr>
            <w:r w:rsidRPr="000757D0">
              <w:t>Value add</w:t>
            </w:r>
          </w:p>
        </w:tc>
      </w:tr>
    </w:tbl>
    <w:p w:rsidR="00E41461" w:rsidRDefault="00E41461" w:rsidP="00E41461">
      <w:pPr>
        <w:spacing w:after="0"/>
      </w:pPr>
    </w:p>
    <w:p w:rsidR="005E43A5" w:rsidRPr="00AF6771" w:rsidRDefault="005E43A5" w:rsidP="005E43A5">
      <w:r w:rsidRPr="00AF6771">
        <w:rPr>
          <w:b/>
        </w:rPr>
        <w:t>NOTE:</w:t>
      </w:r>
      <w:r w:rsidRPr="00AF6771">
        <w:t xml:space="preserve"> Canvassing or lobbying of Councillors, employees of Frankston City Council or assessment panel members in relation to any grant, subsidy and sponsorship applications is prohibited.</w:t>
      </w:r>
    </w:p>
    <w:p w:rsidR="005E43A5" w:rsidRPr="009672C1" w:rsidRDefault="005E43A5" w:rsidP="005E43A5">
      <w:pPr>
        <w:pStyle w:val="Heading2"/>
        <w:spacing w:before="0" w:after="240"/>
      </w:pPr>
      <w:r>
        <w:t>Support Available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4848"/>
        <w:gridCol w:w="3795"/>
      </w:tblGrid>
      <w:tr w:rsidR="005E43A5" w:rsidTr="00892481">
        <w:tc>
          <w:tcPr>
            <w:tcW w:w="1838" w:type="dxa"/>
          </w:tcPr>
          <w:p w:rsidR="005E43A5" w:rsidRPr="007C67F3" w:rsidRDefault="005E43A5" w:rsidP="00892481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</w:t>
            </w:r>
          </w:p>
        </w:tc>
        <w:tc>
          <w:tcPr>
            <w:tcW w:w="5528" w:type="dxa"/>
          </w:tcPr>
          <w:p w:rsidR="005E43A5" w:rsidRPr="007C67F3" w:rsidRDefault="005E43A5" w:rsidP="00892481">
            <w:pPr>
              <w:spacing w:after="0"/>
              <w:jc w:val="both"/>
              <w:rPr>
                <w:rFonts w:cs="Arial"/>
                <w:b/>
              </w:rPr>
            </w:pPr>
            <w:r w:rsidRPr="007C67F3">
              <w:rPr>
                <w:rFonts w:cs="Arial"/>
                <w:b/>
              </w:rPr>
              <w:t>Assistance with</w:t>
            </w:r>
          </w:p>
        </w:tc>
        <w:tc>
          <w:tcPr>
            <w:tcW w:w="3050" w:type="dxa"/>
          </w:tcPr>
          <w:p w:rsidR="005E43A5" w:rsidRPr="007C67F3" w:rsidRDefault="005E43A5" w:rsidP="00892481">
            <w:pPr>
              <w:spacing w:after="0"/>
              <w:jc w:val="both"/>
              <w:rPr>
                <w:rFonts w:cs="Arial"/>
                <w:b/>
              </w:rPr>
            </w:pPr>
            <w:r w:rsidRPr="007C67F3">
              <w:rPr>
                <w:rFonts w:cs="Arial"/>
                <w:b/>
              </w:rPr>
              <w:t>Contact</w:t>
            </w:r>
          </w:p>
        </w:tc>
      </w:tr>
      <w:tr w:rsidR="005E43A5" w:rsidTr="00892481">
        <w:tc>
          <w:tcPr>
            <w:tcW w:w="1838" w:type="dxa"/>
          </w:tcPr>
          <w:p w:rsidR="005E43A5" w:rsidRDefault="005E43A5" w:rsidP="0089248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Community Grants and Network Officer</w:t>
            </w:r>
          </w:p>
        </w:tc>
        <w:tc>
          <w:tcPr>
            <w:tcW w:w="5528" w:type="dxa"/>
          </w:tcPr>
          <w:p w:rsidR="005E43A5" w:rsidRDefault="005E43A5" w:rsidP="0089248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General enquiries and advice regarding Community Grants Program</w:t>
            </w:r>
          </w:p>
        </w:tc>
        <w:tc>
          <w:tcPr>
            <w:tcW w:w="3050" w:type="dxa"/>
          </w:tcPr>
          <w:p w:rsidR="005E43A5" w:rsidRDefault="005E43A5" w:rsidP="0089248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(03) 9784 1035</w:t>
            </w:r>
          </w:p>
          <w:p w:rsidR="005E43A5" w:rsidRDefault="003F1710" w:rsidP="00892481">
            <w:pPr>
              <w:spacing w:after="0"/>
              <w:rPr>
                <w:rFonts w:cs="Arial"/>
              </w:rPr>
            </w:pPr>
            <w:hyperlink r:id="rId19" w:history="1">
              <w:r w:rsidR="005E43A5" w:rsidRPr="004F6911">
                <w:rPr>
                  <w:rStyle w:val="Hyperlink"/>
                  <w:rFonts w:cs="Arial"/>
                </w:rPr>
                <w:t>communitygrants@frankston.vic.gov.au</w:t>
              </w:r>
            </w:hyperlink>
          </w:p>
        </w:tc>
      </w:tr>
      <w:tr w:rsidR="005E43A5" w:rsidTr="00892481">
        <w:tc>
          <w:tcPr>
            <w:tcW w:w="1838" w:type="dxa"/>
          </w:tcPr>
          <w:p w:rsidR="005E43A5" w:rsidRDefault="005E43A5" w:rsidP="0089248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Coordinator Child Safety</w:t>
            </w:r>
          </w:p>
        </w:tc>
        <w:tc>
          <w:tcPr>
            <w:tcW w:w="5528" w:type="dxa"/>
          </w:tcPr>
          <w:p w:rsidR="005E43A5" w:rsidRDefault="005E43A5" w:rsidP="0089248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Information regarding </w:t>
            </w:r>
            <w:r w:rsidRPr="00826495">
              <w:rPr>
                <w:rFonts w:ascii="Calibri" w:hAnsi="Calibri" w:cs="Calibri"/>
                <w:szCs w:val="22"/>
              </w:rPr>
              <w:t>Council’s approach to child safety</w:t>
            </w:r>
          </w:p>
        </w:tc>
        <w:tc>
          <w:tcPr>
            <w:tcW w:w="3050" w:type="dxa"/>
          </w:tcPr>
          <w:p w:rsidR="005E43A5" w:rsidRDefault="003F1710" w:rsidP="00892481">
            <w:pPr>
              <w:spacing w:after="0"/>
              <w:rPr>
                <w:rFonts w:cs="Arial"/>
              </w:rPr>
            </w:pPr>
            <w:hyperlink r:id="rId20" w:history="1">
              <w:r w:rsidR="005E43A5" w:rsidRPr="00826495">
                <w:rPr>
                  <w:rStyle w:val="Hyperlink"/>
                  <w:rFonts w:ascii="Calibri" w:hAnsi="Calibri" w:cs="Calibri"/>
                  <w:szCs w:val="22"/>
                </w:rPr>
                <w:t>childsafe@frankston.vic.gov.au</w:t>
              </w:r>
            </w:hyperlink>
          </w:p>
        </w:tc>
      </w:tr>
      <w:tr w:rsidR="005E43A5" w:rsidTr="00892481">
        <w:tc>
          <w:tcPr>
            <w:tcW w:w="1838" w:type="dxa"/>
          </w:tcPr>
          <w:p w:rsidR="005E43A5" w:rsidRDefault="005E43A5" w:rsidP="00892481">
            <w:pPr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SmartyGrants</w:t>
            </w:r>
            <w:proofErr w:type="spellEnd"/>
            <w:r>
              <w:rPr>
                <w:rFonts w:cs="Arial"/>
              </w:rPr>
              <w:t xml:space="preserve"> Support Team</w:t>
            </w:r>
          </w:p>
        </w:tc>
        <w:tc>
          <w:tcPr>
            <w:tcW w:w="5528" w:type="dxa"/>
          </w:tcPr>
          <w:p w:rsidR="005E43A5" w:rsidRDefault="005E43A5" w:rsidP="0089248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Technical issues with </w:t>
            </w:r>
            <w:proofErr w:type="spellStart"/>
            <w:r>
              <w:rPr>
                <w:rFonts w:cs="Arial"/>
              </w:rPr>
              <w:t>SmartyGrants</w:t>
            </w:r>
            <w:proofErr w:type="spellEnd"/>
            <w:r>
              <w:rPr>
                <w:rFonts w:cs="Arial"/>
              </w:rPr>
              <w:t xml:space="preserve"> website</w:t>
            </w:r>
          </w:p>
        </w:tc>
        <w:tc>
          <w:tcPr>
            <w:tcW w:w="3050" w:type="dxa"/>
          </w:tcPr>
          <w:p w:rsidR="005E43A5" w:rsidRDefault="005E43A5" w:rsidP="0089248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(03) 9320 6888</w:t>
            </w:r>
          </w:p>
          <w:p w:rsidR="005E43A5" w:rsidRDefault="003F1710" w:rsidP="00892481">
            <w:pPr>
              <w:spacing w:after="0"/>
              <w:rPr>
                <w:rFonts w:cs="Arial"/>
              </w:rPr>
            </w:pPr>
            <w:hyperlink r:id="rId21" w:history="1">
              <w:r w:rsidR="005E43A5" w:rsidRPr="004F6911">
                <w:rPr>
                  <w:rStyle w:val="Hyperlink"/>
                  <w:rFonts w:cs="Arial"/>
                </w:rPr>
                <w:t>service@smartygrants.com.au</w:t>
              </w:r>
            </w:hyperlink>
            <w:r w:rsidR="005E43A5">
              <w:rPr>
                <w:rFonts w:cs="Arial"/>
              </w:rPr>
              <w:t xml:space="preserve"> </w:t>
            </w:r>
          </w:p>
        </w:tc>
      </w:tr>
    </w:tbl>
    <w:p w:rsidR="00E41461" w:rsidRPr="008D303D" w:rsidRDefault="00E41461" w:rsidP="008D303D"/>
    <w:sectPr w:rsidR="00E41461" w:rsidRPr="008D303D" w:rsidSect="00E41461">
      <w:type w:val="continuous"/>
      <w:pgSz w:w="11900" w:h="16840"/>
      <w:pgMar w:top="2268" w:right="737" w:bottom="1440" w:left="737" w:header="397" w:footer="22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710" w:rsidRDefault="003F1710" w:rsidP="006D5A4D">
      <w:r>
        <w:separator/>
      </w:r>
    </w:p>
  </w:endnote>
  <w:endnote w:type="continuationSeparator" w:id="0">
    <w:p w:rsidR="003F1710" w:rsidRDefault="003F1710" w:rsidP="006D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5D" w:rsidRDefault="00CF2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6A" w:rsidRPr="00A15DB9" w:rsidRDefault="0060676A">
    <w:pPr>
      <w:pStyle w:val="Footer"/>
      <w:rPr>
        <w:i w:val="0"/>
        <w:color w:val="1798CB"/>
      </w:rPr>
    </w:pPr>
    <w:r w:rsidRPr="00A15DB9">
      <w:rPr>
        <w:i w:val="0"/>
        <w:color w:val="1798CB"/>
      </w:rPr>
      <w:t xml:space="preserve">Seaford &gt;&gt; Frankston &gt;&gt; Langwarrin &gt;&gt; </w:t>
    </w:r>
    <w:proofErr w:type="spellStart"/>
    <w:r w:rsidRPr="00A15DB9">
      <w:rPr>
        <w:i w:val="0"/>
        <w:color w:val="1798CB"/>
      </w:rPr>
      <w:t>Karingal</w:t>
    </w:r>
    <w:proofErr w:type="spellEnd"/>
    <w:r w:rsidRPr="00A15DB9">
      <w:rPr>
        <w:i w:val="0"/>
        <w:color w:val="1798CB"/>
      </w:rPr>
      <w:t xml:space="preserve"> &gt;&gt; Skye &gt;&gt; Frankston South &gt;&gt; Frankston North &gt;&gt; </w:t>
    </w:r>
    <w:proofErr w:type="spellStart"/>
    <w:r w:rsidRPr="00A15DB9">
      <w:rPr>
        <w:i w:val="0"/>
        <w:color w:val="1798CB"/>
      </w:rPr>
      <w:t>Carrum</w:t>
    </w:r>
    <w:proofErr w:type="spellEnd"/>
    <w:r w:rsidRPr="00A15DB9">
      <w:rPr>
        <w:i w:val="0"/>
        <w:color w:val="1798CB"/>
      </w:rPr>
      <w:t xml:space="preserve"> Downs &gt;&gt; Langwarrin South &gt;&gt; </w:t>
    </w:r>
    <w:proofErr w:type="spellStart"/>
    <w:r w:rsidRPr="00A15DB9">
      <w:rPr>
        <w:i w:val="0"/>
        <w:color w:val="1798CB"/>
      </w:rPr>
      <w:t>Sandhurst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5D" w:rsidRDefault="00CF2D5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928" w:rsidRDefault="00E41461" w:rsidP="000757D0">
    <w:pPr>
      <w:spacing w:after="0"/>
      <w:jc w:val="both"/>
      <w:rPr>
        <w:color w:val="646464" w:themeColor="text2"/>
        <w:sz w:val="15"/>
      </w:rPr>
    </w:pPr>
    <w:r w:rsidRPr="00E41461">
      <w:rPr>
        <w:color w:val="646464" w:themeColor="text2"/>
        <w:sz w:val="15"/>
      </w:rPr>
      <w:t xml:space="preserve">This document provides guidelines for potential applicants of the Frankston City Council’s Urgent Grant. </w:t>
    </w:r>
    <w:r>
      <w:rPr>
        <w:color w:val="646464" w:themeColor="text2"/>
        <w:sz w:val="15"/>
      </w:rPr>
      <w:t xml:space="preserve">All grants under the Community Grants Program are </w:t>
    </w:r>
    <w:r w:rsidR="00756EC2">
      <w:rPr>
        <w:color w:val="646464" w:themeColor="text2"/>
        <w:sz w:val="15"/>
      </w:rPr>
      <w:t>governed</w:t>
    </w:r>
    <w:r>
      <w:rPr>
        <w:color w:val="646464" w:themeColor="text2"/>
        <w:sz w:val="15"/>
      </w:rPr>
      <w:t xml:space="preserve"> by Frankston City Council</w:t>
    </w:r>
    <w:r w:rsidR="00756EC2">
      <w:rPr>
        <w:color w:val="646464" w:themeColor="text2"/>
        <w:sz w:val="15"/>
      </w:rPr>
      <w:t xml:space="preserve">’s Community Grants Policy. </w:t>
    </w:r>
    <w:r w:rsidRPr="00E41461">
      <w:rPr>
        <w:color w:val="646464" w:themeColor="text2"/>
        <w:sz w:val="15"/>
      </w:rPr>
      <w:t>Copies are available from Council’s website or on request.</w:t>
    </w:r>
    <w:r w:rsidR="000757D0">
      <w:rPr>
        <w:color w:val="646464" w:themeColor="text2"/>
        <w:sz w:val="15"/>
      </w:rPr>
      <w:t xml:space="preserve"> </w:t>
    </w:r>
  </w:p>
  <w:p w:rsidR="000757D0" w:rsidRPr="000757D0" w:rsidRDefault="000757D0" w:rsidP="000757D0">
    <w:pPr>
      <w:spacing w:after="0"/>
      <w:jc w:val="both"/>
      <w:rPr>
        <w:color w:val="646464" w:themeColor="text2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710" w:rsidRDefault="003F1710" w:rsidP="006D5A4D">
      <w:r>
        <w:separator/>
      </w:r>
    </w:p>
  </w:footnote>
  <w:footnote w:type="continuationSeparator" w:id="0">
    <w:p w:rsidR="003F1710" w:rsidRDefault="003F1710" w:rsidP="006D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5D" w:rsidRDefault="00CF2D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5D" w:rsidRDefault="00CF2D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5D" w:rsidRDefault="00CF2D5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75" w:rsidRDefault="00FF4775" w:rsidP="00FF4775">
    <w:pPr>
      <w:pStyle w:val="Header"/>
      <w:tabs>
        <w:tab w:val="clear" w:pos="4320"/>
        <w:tab w:val="clear" w:pos="8640"/>
        <w:tab w:val="left" w:pos="6072"/>
      </w:tabs>
    </w:pPr>
    <w:r w:rsidRPr="002C4226">
      <w:rPr>
        <w:rFonts w:ascii="Calibri" w:eastAsia="MS Mincho" w:hAnsi="Calibri" w:cs="Times New Roman"/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53C3E1DE" wp14:editId="1CBCDF50">
          <wp:simplePos x="0" y="0"/>
          <wp:positionH relativeFrom="column">
            <wp:posOffset>-467995</wp:posOffset>
          </wp:positionH>
          <wp:positionV relativeFrom="paragraph">
            <wp:posOffset>-252095</wp:posOffset>
          </wp:positionV>
          <wp:extent cx="7559040" cy="1280160"/>
          <wp:effectExtent l="0" t="0" r="3810" b="0"/>
          <wp:wrapThrough wrapText="bothSides">
            <wp:wrapPolygon edited="0">
              <wp:start x="0" y="0"/>
              <wp:lineTo x="0" y="21214"/>
              <wp:lineTo x="21556" y="21214"/>
              <wp:lineTo x="2155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C Backgroun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03B1B" w:rsidRDefault="00D03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9085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B82C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BC80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A861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72A4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2008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726DD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8E2EA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888246"/>
    <w:lvl w:ilvl="0">
      <w:start w:val="1"/>
      <w:numFmt w:val="bullet"/>
      <w:pStyle w:val="ListBullet2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488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72AE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F2DA7"/>
    <w:multiLevelType w:val="hybridMultilevel"/>
    <w:tmpl w:val="456492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C1D93"/>
    <w:multiLevelType w:val="hybridMultilevel"/>
    <w:tmpl w:val="F824409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6F3731"/>
    <w:multiLevelType w:val="hybridMultilevel"/>
    <w:tmpl w:val="116EE9C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B7BE2"/>
    <w:multiLevelType w:val="hybridMultilevel"/>
    <w:tmpl w:val="CE96D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9C2502"/>
    <w:multiLevelType w:val="hybridMultilevel"/>
    <w:tmpl w:val="10AC05E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8D46A0"/>
    <w:multiLevelType w:val="hybridMultilevel"/>
    <w:tmpl w:val="62E2D75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E82513"/>
    <w:multiLevelType w:val="hybridMultilevel"/>
    <w:tmpl w:val="CF163BE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C65D9"/>
    <w:multiLevelType w:val="hybridMultilevel"/>
    <w:tmpl w:val="E7D8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33445"/>
    <w:multiLevelType w:val="hybridMultilevel"/>
    <w:tmpl w:val="DF78A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A4CB8"/>
    <w:multiLevelType w:val="hybridMultilevel"/>
    <w:tmpl w:val="FD207C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50DEE"/>
    <w:multiLevelType w:val="hybridMultilevel"/>
    <w:tmpl w:val="2FD435A6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F663B6"/>
    <w:multiLevelType w:val="hybridMultilevel"/>
    <w:tmpl w:val="BB5C2710"/>
    <w:lvl w:ilvl="0" w:tplc="0C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0E91C75"/>
    <w:multiLevelType w:val="hybridMultilevel"/>
    <w:tmpl w:val="EC16D01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B307D"/>
    <w:multiLevelType w:val="hybridMultilevel"/>
    <w:tmpl w:val="D22EACA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A39EC"/>
    <w:multiLevelType w:val="hybridMultilevel"/>
    <w:tmpl w:val="89EEFE3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E0899"/>
    <w:multiLevelType w:val="hybridMultilevel"/>
    <w:tmpl w:val="01F0AEA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6"/>
  </w:num>
  <w:num w:numId="15">
    <w:abstractNumId w:val="23"/>
  </w:num>
  <w:num w:numId="16">
    <w:abstractNumId w:val="25"/>
  </w:num>
  <w:num w:numId="17">
    <w:abstractNumId w:val="13"/>
  </w:num>
  <w:num w:numId="18">
    <w:abstractNumId w:val="21"/>
  </w:num>
  <w:num w:numId="19">
    <w:abstractNumId w:val="11"/>
  </w:num>
  <w:num w:numId="20">
    <w:abstractNumId w:val="22"/>
  </w:num>
  <w:num w:numId="21">
    <w:abstractNumId w:val="26"/>
  </w:num>
  <w:num w:numId="22">
    <w:abstractNumId w:val="24"/>
  </w:num>
  <w:num w:numId="23">
    <w:abstractNumId w:val="12"/>
  </w:num>
  <w:num w:numId="24">
    <w:abstractNumId w:val="17"/>
  </w:num>
  <w:num w:numId="25">
    <w:abstractNumId w:val="18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61"/>
    <w:rsid w:val="000103B3"/>
    <w:rsid w:val="000317C9"/>
    <w:rsid w:val="000471CB"/>
    <w:rsid w:val="000757D0"/>
    <w:rsid w:val="000930DE"/>
    <w:rsid w:val="001813B3"/>
    <w:rsid w:val="00181A6E"/>
    <w:rsid w:val="001A3E48"/>
    <w:rsid w:val="002404E6"/>
    <w:rsid w:val="002D2A85"/>
    <w:rsid w:val="002D727C"/>
    <w:rsid w:val="002F6E8B"/>
    <w:rsid w:val="003370E1"/>
    <w:rsid w:val="003A244A"/>
    <w:rsid w:val="003A2C17"/>
    <w:rsid w:val="003F1710"/>
    <w:rsid w:val="00415204"/>
    <w:rsid w:val="004B23A7"/>
    <w:rsid w:val="005521B0"/>
    <w:rsid w:val="00566CE1"/>
    <w:rsid w:val="005A20D4"/>
    <w:rsid w:val="005E43A5"/>
    <w:rsid w:val="0060676A"/>
    <w:rsid w:val="006B0116"/>
    <w:rsid w:val="006B2178"/>
    <w:rsid w:val="006D5A4D"/>
    <w:rsid w:val="00740E4B"/>
    <w:rsid w:val="00756EC2"/>
    <w:rsid w:val="007724CA"/>
    <w:rsid w:val="007D1DB7"/>
    <w:rsid w:val="007D52DE"/>
    <w:rsid w:val="008037B3"/>
    <w:rsid w:val="0080633F"/>
    <w:rsid w:val="008433AD"/>
    <w:rsid w:val="00873D5C"/>
    <w:rsid w:val="008D303D"/>
    <w:rsid w:val="00943FFD"/>
    <w:rsid w:val="0094594F"/>
    <w:rsid w:val="00973B1F"/>
    <w:rsid w:val="009962D5"/>
    <w:rsid w:val="009F1440"/>
    <w:rsid w:val="00A15DB9"/>
    <w:rsid w:val="00AA3263"/>
    <w:rsid w:val="00AA3AA6"/>
    <w:rsid w:val="00AC0DA8"/>
    <w:rsid w:val="00AD4C04"/>
    <w:rsid w:val="00B10ABD"/>
    <w:rsid w:val="00B448F2"/>
    <w:rsid w:val="00B60AE1"/>
    <w:rsid w:val="00B66FC6"/>
    <w:rsid w:val="00B86279"/>
    <w:rsid w:val="00C02CAE"/>
    <w:rsid w:val="00C35756"/>
    <w:rsid w:val="00C743E4"/>
    <w:rsid w:val="00CB5258"/>
    <w:rsid w:val="00CF2D5D"/>
    <w:rsid w:val="00D03B1B"/>
    <w:rsid w:val="00D75F3B"/>
    <w:rsid w:val="00E3481B"/>
    <w:rsid w:val="00E35476"/>
    <w:rsid w:val="00E41461"/>
    <w:rsid w:val="00E81764"/>
    <w:rsid w:val="00F95928"/>
    <w:rsid w:val="00FD381B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FC80B6A-74E0-427D-BFF3-F97FAA7E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94F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DB9"/>
    <w:pPr>
      <w:keepNext/>
      <w:keepLines/>
      <w:spacing w:before="240"/>
      <w:outlineLvl w:val="0"/>
    </w:pPr>
    <w:rPr>
      <w:rFonts w:ascii="Calibri" w:eastAsiaTheme="majorEastAsia" w:hAnsi="Calibri" w:cstheme="majorBidi"/>
      <w:caps/>
      <w:color w:val="1798C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DB9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1798C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676A"/>
    <w:pPr>
      <w:keepNext/>
      <w:keepLines/>
      <w:spacing w:before="120" w:after="60"/>
      <w:outlineLvl w:val="2"/>
    </w:pPr>
    <w:rPr>
      <w:rFonts w:ascii="Calibri" w:eastAsiaTheme="majorEastAsia" w:hAnsi="Calibri" w:cstheme="majorBidi"/>
      <w:b/>
      <w:bCs/>
      <w:color w:val="646464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D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798C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implates">
    <w:name w:val="Timplates"/>
    <w:basedOn w:val="TableNormal"/>
    <w:uiPriority w:val="99"/>
    <w:rsid w:val="001A3E48"/>
    <w:rPr>
      <w:rFonts w:ascii="Calibri" w:eastAsia="MS Mincho" w:hAnsi="Calibri" w:cs="Times New Roman"/>
      <w:b/>
      <w:sz w:val="16"/>
      <w:szCs w:val="20"/>
    </w:rPr>
    <w:tblPr>
      <w:tblBorders>
        <w:top w:val="dotted" w:sz="4" w:space="0" w:color="auto"/>
        <w:bottom w:val="dotted" w:sz="4" w:space="0" w:color="auto"/>
        <w:insideH w:val="dotted" w:sz="4" w:space="0" w:color="auto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="Calibri" w:hAnsi="Calibri"/>
        <w:b/>
        <w:sz w:val="18"/>
      </w:rPr>
      <w:tblPr/>
      <w:tcPr>
        <w:shd w:val="clear" w:color="auto" w:fill="F8EED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D5A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A4D"/>
  </w:style>
  <w:style w:type="paragraph" w:styleId="Footer">
    <w:name w:val="footer"/>
    <w:basedOn w:val="Normal"/>
    <w:link w:val="FooterChar"/>
    <w:uiPriority w:val="99"/>
    <w:unhideWhenUsed/>
    <w:rsid w:val="00B86279"/>
    <w:pPr>
      <w:tabs>
        <w:tab w:val="center" w:pos="4320"/>
        <w:tab w:val="right" w:pos="8640"/>
      </w:tabs>
      <w:jc w:val="both"/>
    </w:pPr>
    <w:rPr>
      <w:i/>
      <w:color w:val="DCAB27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86279"/>
    <w:rPr>
      <w:i/>
      <w:color w:val="DCAB27" w:themeColor="accent1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A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A4D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448F2"/>
    <w:pPr>
      <w:spacing w:line="192" w:lineRule="auto"/>
      <w:ind w:right="2268"/>
      <w:contextualSpacing/>
    </w:pPr>
    <w:rPr>
      <w:rFonts w:ascii="Calibri" w:eastAsiaTheme="majorEastAsia" w:hAnsi="Calibri" w:cstheme="majorBidi"/>
      <w:color w:val="515151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48F2"/>
    <w:rPr>
      <w:rFonts w:ascii="Calibri" w:eastAsiaTheme="majorEastAsia" w:hAnsi="Calibri" w:cstheme="majorBidi"/>
      <w:color w:val="515151"/>
      <w:spacing w:val="5"/>
      <w:kern w:val="28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DB9"/>
    <w:pPr>
      <w:numPr>
        <w:ilvl w:val="1"/>
      </w:numPr>
    </w:pPr>
    <w:rPr>
      <w:rFonts w:ascii="Calibri" w:eastAsiaTheme="majorEastAsia" w:hAnsi="Calibri" w:cstheme="majorBidi"/>
      <w:color w:val="1798CB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A15DB9"/>
    <w:rPr>
      <w:rFonts w:ascii="Calibri" w:eastAsiaTheme="majorEastAsia" w:hAnsi="Calibri" w:cstheme="majorBidi"/>
      <w:color w:val="1798CB"/>
      <w:sz w:val="36"/>
    </w:rPr>
  </w:style>
  <w:style w:type="table" w:styleId="TableGrid">
    <w:name w:val="Table Grid"/>
    <w:basedOn w:val="TableNormal"/>
    <w:uiPriority w:val="59"/>
    <w:rsid w:val="00B4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WHITE">
    <w:name w:val="Title-WHITE"/>
    <w:basedOn w:val="Title"/>
    <w:qFormat/>
    <w:rsid w:val="007D1DB7"/>
    <w:pPr>
      <w:framePr w:hSpace="181" w:wrap="around" w:vAnchor="page" w:hAnchor="text" w:y="693"/>
      <w:ind w:right="0"/>
      <w:suppressOverlap/>
    </w:pPr>
    <w:rPr>
      <w:color w:val="FFFFFF" w:themeColor="background1"/>
    </w:rPr>
  </w:style>
  <w:style w:type="paragraph" w:customStyle="1" w:styleId="Subtitle-WHITE">
    <w:name w:val="Subtitle-WHITE"/>
    <w:basedOn w:val="Subtitle"/>
    <w:qFormat/>
    <w:rsid w:val="007D1DB7"/>
    <w:pPr>
      <w:framePr w:hSpace="181" w:wrap="around" w:vAnchor="page" w:hAnchor="text" w:y="693"/>
      <w:suppressOverlap/>
    </w:pPr>
    <w:rPr>
      <w:color w:val="FFFFFF" w:themeColor="background1"/>
    </w:rPr>
  </w:style>
  <w:style w:type="paragraph" w:customStyle="1" w:styleId="Introduction">
    <w:name w:val="Introduction"/>
    <w:basedOn w:val="Normal"/>
    <w:qFormat/>
    <w:rsid w:val="00A15DB9"/>
    <w:rPr>
      <w:color w:val="1798CB"/>
      <w:sz w:val="32"/>
    </w:rPr>
  </w:style>
  <w:style w:type="paragraph" w:customStyle="1" w:styleId="Follow-onFooter">
    <w:name w:val="Follow-on Footer"/>
    <w:basedOn w:val="Normal"/>
    <w:qFormat/>
    <w:rsid w:val="00F95928"/>
    <w:pPr>
      <w:jc w:val="both"/>
    </w:pPr>
    <w:rPr>
      <w:color w:val="646464" w:themeColor="text2"/>
      <w:sz w:val="15"/>
    </w:rPr>
  </w:style>
  <w:style w:type="paragraph" w:styleId="NoSpacing">
    <w:name w:val="No Spacing"/>
    <w:uiPriority w:val="1"/>
    <w:qFormat/>
    <w:rsid w:val="00AA3263"/>
  </w:style>
  <w:style w:type="character" w:customStyle="1" w:styleId="Heading1Char">
    <w:name w:val="Heading 1 Char"/>
    <w:basedOn w:val="DefaultParagraphFont"/>
    <w:link w:val="Heading1"/>
    <w:uiPriority w:val="9"/>
    <w:rsid w:val="00A15DB9"/>
    <w:rPr>
      <w:rFonts w:ascii="Calibri" w:eastAsiaTheme="majorEastAsia" w:hAnsi="Calibri" w:cstheme="majorBidi"/>
      <w:caps/>
      <w:color w:val="1798C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5DB9"/>
    <w:rPr>
      <w:rFonts w:ascii="Calibri" w:eastAsiaTheme="majorEastAsia" w:hAnsi="Calibri" w:cstheme="majorBidi"/>
      <w:b/>
      <w:bCs/>
      <w:color w:val="1798CB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676A"/>
    <w:rPr>
      <w:rFonts w:ascii="Calibri" w:eastAsiaTheme="majorEastAsia" w:hAnsi="Calibri" w:cstheme="majorBidi"/>
      <w:b/>
      <w:bCs/>
      <w:color w:val="646464" w:themeColor="text2"/>
    </w:rPr>
  </w:style>
  <w:style w:type="paragraph" w:styleId="ListBullet">
    <w:name w:val="List Bullet"/>
    <w:basedOn w:val="Normal"/>
    <w:uiPriority w:val="99"/>
    <w:unhideWhenUsed/>
    <w:qFormat/>
    <w:rsid w:val="00AA3263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qFormat/>
    <w:rsid w:val="00AA3263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AA3263"/>
    <w:pPr>
      <w:ind w:left="284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15DB9"/>
    <w:pPr>
      <w:spacing w:after="200"/>
    </w:pPr>
    <w:rPr>
      <w:bCs/>
      <w:i/>
      <w:color w:val="1798CB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DB9"/>
    <w:rPr>
      <w:rFonts w:asciiTheme="majorHAnsi" w:eastAsiaTheme="majorEastAsia" w:hAnsiTheme="majorHAnsi" w:cstheme="majorBidi"/>
      <w:b/>
      <w:bCs/>
      <w:i/>
      <w:iCs/>
      <w:color w:val="1798CB"/>
    </w:rPr>
  </w:style>
  <w:style w:type="paragraph" w:customStyle="1" w:styleId="paragraph">
    <w:name w:val="paragraph"/>
    <w:basedOn w:val="Normal"/>
    <w:rsid w:val="00E414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E41461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594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Emphasis">
    <w:name w:val="Emphasis"/>
    <w:basedOn w:val="DefaultParagraphFont"/>
    <w:uiPriority w:val="20"/>
    <w:qFormat/>
    <w:rsid w:val="009459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ccyp.vic.gov.au/child-safe-standards/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service@smartygrants.com.a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file:///C:\Users\cristic\AppData\Roaming\Kapish\TRIM%20Explorer\PR\FR\4221008\childsafe@frankston.vic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mailto:communitygrants@frankston.vic.gov.au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os\Agenda\Template\Old%20Templates\20.11.15%20templates\FLYER%20Template%20-%20one%20image%20-%20blue%234.dotx" TargetMode="External"/></Relationships>
</file>

<file path=word/theme/theme1.xml><?xml version="1.0" encoding="utf-8"?>
<a:theme xmlns:a="http://schemas.openxmlformats.org/drawingml/2006/main" name="Frankston">
  <a:themeElements>
    <a:clrScheme name="Frank-Flyer-2">
      <a:dk1>
        <a:sysClr val="windowText" lastClr="000000"/>
      </a:dk1>
      <a:lt1>
        <a:sysClr val="window" lastClr="FFFFFF"/>
      </a:lt1>
      <a:dk2>
        <a:srgbClr val="646464"/>
      </a:dk2>
      <a:lt2>
        <a:srgbClr val="FFFFFF"/>
      </a:lt2>
      <a:accent1>
        <a:srgbClr val="DCAB27"/>
      </a:accent1>
      <a:accent2>
        <a:srgbClr val="E2B952"/>
      </a:accent2>
      <a:accent3>
        <a:srgbClr val="ECD090"/>
      </a:accent3>
      <a:accent4>
        <a:srgbClr val="DCAB27"/>
      </a:accent4>
      <a:accent5>
        <a:srgbClr val="E2B952"/>
      </a:accent5>
      <a:accent6>
        <a:srgbClr val="ECD090"/>
      </a:accent6>
      <a:hlink>
        <a:srgbClr val="000000"/>
      </a:hlink>
      <a:folHlink>
        <a:srgbClr val="64646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A1F4FF-1414-4463-B912-D6739FC4350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1A5073B-9D79-4CF7-8AA2-14B66BE1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Template - one image - blue#4.dotx</Template>
  <TotalTime>1</TotalTime>
  <Pages>3</Pages>
  <Words>1007</Words>
  <Characters>6103</Characters>
  <Application>Microsoft Office Word</Application>
  <DocSecurity>2</DocSecurity>
  <Lines>203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GodbertDesign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Collins</dc:creator>
  <cp:lastModifiedBy>Cristina Collins</cp:lastModifiedBy>
  <cp:revision>2</cp:revision>
  <dcterms:created xsi:type="dcterms:W3CDTF">2022-06-28T03:31:00Z</dcterms:created>
  <dcterms:modified xsi:type="dcterms:W3CDTF">2022-06-28T03:31:00Z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A1891840</vt:lpwstr>
  </property>
  <property fmtid="{D5CDD505-2E9C-101B-9397-08002B2CF9AE}" pid="4" name="Objective-Title">
    <vt:lpwstr>FLYER Template - one image - blue</vt:lpwstr>
  </property>
  <property fmtid="{D5CDD505-2E9C-101B-9397-08002B2CF9AE}" pid="5" name="Objective-Date Document Sent [system]">
    <vt:lpwstr>
    </vt:lpwstr>
  </property>
  <property fmtid="{D5CDD505-2E9C-101B-9397-08002B2CF9AE}" pid="6" name="Objective-Type of Document [system]">
    <vt:lpwstr>
    </vt:lpwstr>
  </property>
  <property fmtid="{D5CDD505-2E9C-101B-9397-08002B2CF9AE}" pid="7" name="Objective-Third Party Reference [system]">
    <vt:lpwstr>
    </vt:lpwstr>
  </property>
  <property fmtid="{D5CDD505-2E9C-101B-9397-08002B2CF9AE}" pid="8" name="Objective-Pathway / CRTS Number [system]">
    <vt:lpwstr>
    </vt:lpwstr>
  </property>
  <property fmtid="{D5CDD505-2E9C-101B-9397-08002B2CF9AE}" pid="9" name="Objective-Property Address/Name [system]">
    <vt:lpwstr>
    </vt:lpwstr>
  </property>
  <property fmtid="{D5CDD505-2E9C-101B-9397-08002B2CF9AE}" pid="10" name="Objective-Ward [system]">
    <vt:lpwstr>
    </vt:lpwstr>
  </property>
  <property fmtid="{D5CDD505-2E9C-101B-9397-08002B2CF9AE}" pid="11" name="Objective-Property Key [system]">
    <vt:i4>0</vt:i4>
  </property>
</Properties>
</file>